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4BAD" w:rsidRPr="00240C59" w:rsidRDefault="00564BAD" w:rsidP="00564BAD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9B72EB" wp14:editId="56947BBC">
                <wp:simplePos x="0" y="0"/>
                <wp:positionH relativeFrom="column">
                  <wp:posOffset>381000</wp:posOffset>
                </wp:positionH>
                <wp:positionV relativeFrom="paragraph">
                  <wp:posOffset>-419100</wp:posOffset>
                </wp:positionV>
                <wp:extent cx="1193165" cy="1167765"/>
                <wp:effectExtent l="0" t="0" r="0" b="444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3165" cy="11677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64BAD" w:rsidRDefault="00564BAD" w:rsidP="00564BAD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09B72E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0pt;margin-top:-33pt;width:93.95pt;height:91.9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cdysgIAALgFAAAOAAAAZHJzL2Uyb0RvYy54bWysVG1vmzAQ/j5p/8Hyd8pLHBJQSdWGME3q&#10;XqR2P8ABE6yBjWw30E397zubJE1bTZq28QHZvvNz99w9vsursWvRninNpchweBFgxEQpKy52Gf52&#10;X3hLjLShoqKtFCzDj0zjq9X7d5dDn7JINrKtmEIAInQ69BlujOlT39dlwzqqL2TPBBhrqTpqYKt2&#10;fqXoAOhd60dBEPuDVFWvZMm0htN8MuKVw69rVpovda2ZQW2GITfj/sr9t/bvry5pulO0b3h5SIP+&#10;RRYd5QKCnqByaih6UPwNVMdLJbWszUUpO1/WNS+Z4wBswuAVm7uG9sxxgeLo/lQm/f9gy8/7rwrx&#10;KsMzjATtoEX3bDToRo5oZqsz9DoFp7se3MwIx9Blx1T3t7L8rpGQ64aKHbtWSg4NoxVkF9qb/tnV&#10;CUdbkO3wSVYQhj4Y6YDGWnW2dFAMBOjQpcdTZ2wqpQ0ZJrMwnmNUgi0M48UCNjYGTY/Xe6XNByY7&#10;ZBcZVtB6B0/3t9pMrkcXG03IgrctnNO0FS8OAHM6geBw1dpsGq6bP5Mg2Sw3S+KRKN54JMhz77pY&#10;Ey8uwsU8n+XrdR4+2bghSRteVUzYMEdlheTPOnfQ+KSJk7a0bHll4WxKWu2261ahPQVlF+47FOTM&#10;zX+ZhqsXcHlFKYxIcBMlXhEvFx4pyNxLFsHSC8LkJokDkpC8eEnplgv275TQkOFkHs0nNf2WW+C+&#10;t9xo2nEDs6PlXYaXJyeaWg1uROVaayhvp/VZKWz6z6WAdh8b7RRrRTrJ1YzbEVCsjLeyegTtKgnK&#10;AoHCwINFI9UPjAYYHhkWMN0waj8KUH8SEmJnjduQ+SKCjTq3bM8tVJQAlGGD0bRcm2k+PfSK7xqI&#10;c3xv1/BiCu60/JzT4Z3BeHCUDqPMzp/zvfN6HrirXwAAAP//AwBQSwMEFAAGAAgAAAAhANHRq+7c&#10;AAAACgEAAA8AAABkcnMvZG93bnJldi54bWxMj8FOwzAQRO9I/IO1SNxaO1EJbYhToQJnoPABbrzE&#10;IfE6it028PUsJ7jNaJ9mZ6rt7Adxwil2gTRkSwUCqQm2o1bD+9vTYg0iJkPWDIFQwxdG2NaXF5Up&#10;bTjTK572qRUcQrE0GlxKYyllbBx6E5dhROLbR5i8SWynVtrJnDncDzJXqpDedMQfnBlx57Dp90ev&#10;Ya38c99v8pfoV9/Zjds9hMfxU+vrq/n+DkTCOf3B8Fufq0PNnQ7hSDaKQUOheErSsCgKFgzkq9sN&#10;iAOTGQtZV/L/hPoHAAD//wMAUEsBAi0AFAAGAAgAAAAhALaDOJL+AAAA4QEAABMAAAAAAAAAAAAA&#10;AAAAAAAAAFtDb250ZW50X1R5cGVzXS54bWxQSwECLQAUAAYACAAAACEAOP0h/9YAAACUAQAACwAA&#10;AAAAAAAAAAAAAAAvAQAAX3JlbHMvLnJlbHNQSwECLQAUAAYACAAAACEA1hXHcrICAAC4BQAADgAA&#10;AAAAAAAAAAAAAAAuAgAAZHJzL2Uyb0RvYy54bWxQSwECLQAUAAYACAAAACEA0dGr7twAAAAKAQAA&#10;DwAAAAAAAAAAAAAAAAAMBQAAZHJzL2Rvd25yZXYueG1sUEsFBgAAAAAEAAQA8wAAABUGAAAAAA==&#10;" filled="f" stroked="f">
                <v:textbox style="mso-fit-shape-to-text:t">
                  <w:txbxContent>
                    <w:p w:rsidR="00564BAD" w:rsidRDefault="00564BAD" w:rsidP="00564BAD"/>
                  </w:txbxContent>
                </v:textbox>
              </v:shape>
            </w:pict>
          </mc:Fallback>
        </mc:AlternateContent>
      </w:r>
    </w:p>
    <w:p w:rsidR="00564BAD" w:rsidRPr="00917C99" w:rsidRDefault="00564BAD" w:rsidP="00564BAD">
      <w:pPr>
        <w:pStyle w:val="Header"/>
        <w:jc w:val="center"/>
        <w:rPr>
          <w:rFonts w:ascii="Arial" w:hAnsi="Arial" w:cs="Arial"/>
          <w:b/>
          <w:sz w:val="22"/>
          <w:szCs w:val="22"/>
        </w:rPr>
      </w:pPr>
      <w:r w:rsidRPr="00917C99">
        <w:rPr>
          <w:rFonts w:ascii="Arial" w:hAnsi="Arial" w:cs="Arial"/>
          <w:b/>
          <w:sz w:val="22"/>
          <w:szCs w:val="22"/>
        </w:rPr>
        <w:t xml:space="preserve">Valsts bērnu tiesību aizsardzības inspekcija </w:t>
      </w:r>
    </w:p>
    <w:p w:rsidR="00564BAD" w:rsidRPr="00917C99" w:rsidRDefault="00564BAD" w:rsidP="00564BAD">
      <w:pPr>
        <w:pStyle w:val="Header"/>
        <w:jc w:val="center"/>
        <w:rPr>
          <w:rFonts w:ascii="Arial" w:hAnsi="Arial" w:cs="Arial"/>
          <w:b/>
          <w:color w:val="333333"/>
          <w:sz w:val="22"/>
          <w:szCs w:val="22"/>
        </w:rPr>
      </w:pPr>
      <w:r w:rsidRPr="00917C99">
        <w:rPr>
          <w:rFonts w:ascii="Arial" w:hAnsi="Arial" w:cs="Arial"/>
          <w:b/>
          <w:sz w:val="22"/>
          <w:szCs w:val="22"/>
        </w:rPr>
        <w:t xml:space="preserve"> </w:t>
      </w:r>
    </w:p>
    <w:p w:rsidR="00564BAD" w:rsidRPr="00917C99" w:rsidRDefault="00564BAD" w:rsidP="00564BAD">
      <w:pPr>
        <w:jc w:val="center"/>
        <w:rPr>
          <w:rFonts w:ascii="Arial" w:hAnsi="Arial" w:cs="Arial"/>
          <w:b/>
          <w:sz w:val="22"/>
          <w:szCs w:val="22"/>
        </w:rPr>
      </w:pPr>
      <w:smartTag w:uri="schemas-tilde-lv/tildestengine" w:element="veidnes">
        <w:smartTagPr>
          <w:attr w:name="text" w:val="NOLIKUMS&#10;"/>
          <w:attr w:name="baseform" w:val="nolikums"/>
          <w:attr w:name="id" w:val="-1"/>
        </w:smartTagPr>
        <w:r w:rsidRPr="00917C99">
          <w:rPr>
            <w:rFonts w:ascii="Arial" w:hAnsi="Arial" w:cs="Arial"/>
            <w:b/>
            <w:sz w:val="22"/>
            <w:szCs w:val="22"/>
          </w:rPr>
          <w:t>NOLIKUMS</w:t>
        </w:r>
      </w:smartTag>
    </w:p>
    <w:p w:rsidR="00564BAD" w:rsidRDefault="00564BAD" w:rsidP="00564BAD">
      <w:pPr>
        <w:jc w:val="center"/>
        <w:rPr>
          <w:rFonts w:ascii="Arial" w:hAnsi="Arial" w:cs="Arial"/>
          <w:b/>
          <w:sz w:val="22"/>
          <w:szCs w:val="22"/>
        </w:rPr>
      </w:pPr>
      <w:r w:rsidRPr="00917C99">
        <w:rPr>
          <w:rFonts w:ascii="Arial" w:hAnsi="Arial" w:cs="Arial"/>
          <w:b/>
          <w:sz w:val="22"/>
          <w:szCs w:val="22"/>
        </w:rPr>
        <w:t xml:space="preserve">konkursam </w:t>
      </w:r>
      <w:r>
        <w:rPr>
          <w:rFonts w:ascii="Arial" w:hAnsi="Arial" w:cs="Arial"/>
          <w:b/>
          <w:sz w:val="22"/>
          <w:szCs w:val="22"/>
        </w:rPr>
        <w:t>klasēm</w:t>
      </w:r>
      <w:r w:rsidRPr="00917C99">
        <w:rPr>
          <w:rFonts w:ascii="Arial" w:hAnsi="Arial" w:cs="Arial"/>
          <w:b/>
          <w:sz w:val="22"/>
          <w:szCs w:val="22"/>
        </w:rPr>
        <w:t xml:space="preserve"> </w:t>
      </w:r>
    </w:p>
    <w:p w:rsidR="00564BAD" w:rsidRDefault="00564BAD" w:rsidP="00564BAD">
      <w:pPr>
        <w:jc w:val="center"/>
        <w:rPr>
          <w:rFonts w:ascii="Arial" w:hAnsi="Arial" w:cs="Arial"/>
          <w:b/>
          <w:sz w:val="22"/>
          <w:szCs w:val="22"/>
        </w:rPr>
      </w:pPr>
    </w:p>
    <w:p w:rsidR="00564BAD" w:rsidRPr="00917C99" w:rsidRDefault="00564BAD" w:rsidP="00564BAD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par iniciatīv</w:t>
      </w:r>
      <w:r w:rsidR="00EA6097">
        <w:rPr>
          <w:rFonts w:ascii="Arial" w:hAnsi="Arial" w:cs="Arial"/>
          <w:b/>
          <w:sz w:val="22"/>
          <w:szCs w:val="22"/>
        </w:rPr>
        <w:t>u</w:t>
      </w:r>
      <w:r>
        <w:rPr>
          <w:rFonts w:ascii="Arial" w:hAnsi="Arial" w:cs="Arial"/>
          <w:b/>
          <w:sz w:val="22"/>
          <w:szCs w:val="22"/>
        </w:rPr>
        <w:t xml:space="preserve"> drošas un atbalstošas vides veidošanai skolā</w:t>
      </w:r>
    </w:p>
    <w:p w:rsidR="00564BAD" w:rsidRDefault="00564BAD" w:rsidP="00564BAD">
      <w:pPr>
        <w:jc w:val="center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 </w:t>
      </w:r>
    </w:p>
    <w:p w:rsidR="00564BAD" w:rsidRPr="00A053D7" w:rsidRDefault="00564BAD" w:rsidP="00564BAD">
      <w:pPr>
        <w:jc w:val="center"/>
        <w:rPr>
          <w:rFonts w:ascii="Arial" w:hAnsi="Arial" w:cs="Arial"/>
          <w:sz w:val="22"/>
          <w:szCs w:val="22"/>
        </w:rPr>
      </w:pPr>
    </w:p>
    <w:p w:rsidR="00564BAD" w:rsidRDefault="00564BAD" w:rsidP="00564BAD">
      <w:pPr>
        <w:jc w:val="both"/>
        <w:rPr>
          <w:rFonts w:ascii="Arial" w:hAnsi="Arial" w:cs="Arial"/>
          <w:sz w:val="22"/>
          <w:szCs w:val="22"/>
        </w:rPr>
      </w:pPr>
      <w:r w:rsidRPr="008260C2">
        <w:rPr>
          <w:rFonts w:ascii="Arial" w:hAnsi="Arial" w:cs="Arial"/>
          <w:sz w:val="22"/>
          <w:szCs w:val="22"/>
        </w:rPr>
        <w:t xml:space="preserve">1. </w:t>
      </w:r>
      <w:r w:rsidRPr="00D90E55">
        <w:rPr>
          <w:rFonts w:ascii="Arial" w:hAnsi="Arial" w:cs="Arial"/>
          <w:sz w:val="22"/>
          <w:szCs w:val="22"/>
          <w:u w:val="single"/>
        </w:rPr>
        <w:t>Konkursa organizēšanas mērķis</w:t>
      </w:r>
      <w:r w:rsidRPr="008260C2">
        <w:rPr>
          <w:rFonts w:ascii="Arial" w:hAnsi="Arial" w:cs="Arial"/>
          <w:sz w:val="22"/>
          <w:szCs w:val="22"/>
        </w:rPr>
        <w:t xml:space="preserve"> – </w:t>
      </w:r>
      <w:r>
        <w:rPr>
          <w:rFonts w:ascii="Arial" w:hAnsi="Arial" w:cs="Arial"/>
          <w:sz w:val="22"/>
          <w:szCs w:val="22"/>
        </w:rPr>
        <w:t xml:space="preserve">bērnu un jauniešu izpratnes par drošību </w:t>
      </w:r>
      <w:r w:rsidR="00EA6097">
        <w:rPr>
          <w:rFonts w:ascii="Arial" w:hAnsi="Arial" w:cs="Arial"/>
          <w:sz w:val="22"/>
          <w:szCs w:val="22"/>
        </w:rPr>
        <w:t>skolas</w:t>
      </w:r>
      <w:r>
        <w:rPr>
          <w:rFonts w:ascii="Arial" w:hAnsi="Arial" w:cs="Arial"/>
          <w:sz w:val="22"/>
          <w:szCs w:val="22"/>
        </w:rPr>
        <w:t xml:space="preserve"> vidē veicināšana</w:t>
      </w:r>
      <w:r w:rsidR="00EA6097">
        <w:rPr>
          <w:rFonts w:ascii="Arial" w:hAnsi="Arial" w:cs="Arial"/>
          <w:sz w:val="22"/>
          <w:szCs w:val="22"/>
        </w:rPr>
        <w:t>, drošas un atbalstošas skolas vides attīstīšana</w:t>
      </w:r>
      <w:r>
        <w:rPr>
          <w:rFonts w:ascii="Arial" w:hAnsi="Arial" w:cs="Arial"/>
          <w:sz w:val="22"/>
          <w:szCs w:val="22"/>
        </w:rPr>
        <w:t>.</w:t>
      </w:r>
    </w:p>
    <w:p w:rsidR="00564BAD" w:rsidRDefault="00564BAD" w:rsidP="00564BAD">
      <w:pPr>
        <w:jc w:val="both"/>
        <w:rPr>
          <w:rFonts w:ascii="Arial" w:hAnsi="Arial" w:cs="Arial"/>
          <w:sz w:val="22"/>
          <w:szCs w:val="22"/>
        </w:rPr>
      </w:pPr>
    </w:p>
    <w:p w:rsidR="00564BAD" w:rsidRDefault="00564BAD" w:rsidP="00564BAD">
      <w:pPr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2. </w:t>
      </w:r>
      <w:r w:rsidRPr="00D90E55">
        <w:rPr>
          <w:rFonts w:ascii="Arial" w:hAnsi="Arial" w:cs="Arial"/>
          <w:sz w:val="22"/>
          <w:szCs w:val="22"/>
          <w:u w:val="single"/>
        </w:rPr>
        <w:t>Konkursa organizētājs</w:t>
      </w:r>
      <w:r w:rsidRPr="00E16416">
        <w:rPr>
          <w:rFonts w:ascii="Arial" w:hAnsi="Arial" w:cs="Arial"/>
          <w:sz w:val="22"/>
          <w:szCs w:val="22"/>
        </w:rPr>
        <w:t xml:space="preserve"> – Valsts bērnu tiesību aizsardzības inspekcij</w:t>
      </w:r>
      <w:r w:rsidRPr="00654903">
        <w:rPr>
          <w:rFonts w:ascii="Arial" w:hAnsi="Arial" w:cs="Arial"/>
          <w:sz w:val="22"/>
          <w:szCs w:val="22"/>
        </w:rPr>
        <w:t>a.</w:t>
      </w:r>
    </w:p>
    <w:p w:rsidR="00564BAD" w:rsidRPr="00A053D7" w:rsidRDefault="00564BAD" w:rsidP="00564BAD">
      <w:pPr>
        <w:jc w:val="both"/>
        <w:rPr>
          <w:rFonts w:ascii="Arial" w:hAnsi="Arial" w:cs="Arial"/>
          <w:sz w:val="22"/>
          <w:szCs w:val="22"/>
        </w:rPr>
      </w:pPr>
    </w:p>
    <w:p w:rsidR="00456E13" w:rsidRDefault="00564BAD" w:rsidP="00564BAD">
      <w:pPr>
        <w:jc w:val="both"/>
        <w:rPr>
          <w:rFonts w:ascii="Arial" w:hAnsi="Arial" w:cs="Arial"/>
          <w:sz w:val="22"/>
          <w:szCs w:val="22"/>
        </w:rPr>
      </w:pPr>
      <w:r w:rsidRPr="00A80285">
        <w:rPr>
          <w:rFonts w:ascii="Arial" w:hAnsi="Arial" w:cs="Arial"/>
          <w:sz w:val="22"/>
          <w:szCs w:val="22"/>
        </w:rPr>
        <w:t xml:space="preserve">3. </w:t>
      </w:r>
      <w:r w:rsidRPr="00D90E55">
        <w:rPr>
          <w:rFonts w:ascii="Arial" w:hAnsi="Arial" w:cs="Arial"/>
          <w:sz w:val="22"/>
          <w:szCs w:val="22"/>
          <w:u w:val="single"/>
        </w:rPr>
        <w:t>Konkursa uzdevums</w:t>
      </w:r>
      <w:r w:rsidRPr="00A80285">
        <w:rPr>
          <w:rFonts w:ascii="Arial" w:hAnsi="Arial" w:cs="Arial"/>
          <w:sz w:val="22"/>
          <w:szCs w:val="22"/>
        </w:rPr>
        <w:t xml:space="preserve"> –</w:t>
      </w:r>
      <w:r w:rsidRPr="00A80285">
        <w:rPr>
          <w:rFonts w:ascii="Arial" w:hAnsi="Arial" w:cs="Arial"/>
          <w:color w:val="FF0000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dot iespēju skolēniem </w:t>
      </w:r>
      <w:r w:rsidR="00456E13">
        <w:rPr>
          <w:rFonts w:ascii="Arial" w:hAnsi="Arial" w:cs="Arial"/>
          <w:sz w:val="22"/>
          <w:szCs w:val="22"/>
        </w:rPr>
        <w:t>radīt paliekošu iniciatīvu, kas vērsta uz skolas mikroklimata uzlabošanu, komandas veidošanu, draudzīgas un atbalstošas vides attīstīšanu mācību iestādē.</w:t>
      </w:r>
    </w:p>
    <w:p w:rsidR="00564BAD" w:rsidRDefault="00564BAD" w:rsidP="00564BAD">
      <w:pPr>
        <w:jc w:val="both"/>
        <w:rPr>
          <w:rFonts w:ascii="Arial" w:hAnsi="Arial" w:cs="Arial"/>
          <w:sz w:val="22"/>
          <w:szCs w:val="22"/>
        </w:rPr>
      </w:pPr>
    </w:p>
    <w:p w:rsidR="00564BAD" w:rsidRDefault="00564BAD" w:rsidP="00564BAD">
      <w:pPr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4. </w:t>
      </w:r>
      <w:r w:rsidRPr="00D90E55">
        <w:rPr>
          <w:rFonts w:ascii="Arial" w:hAnsi="Arial" w:cs="Arial"/>
          <w:sz w:val="22"/>
          <w:szCs w:val="22"/>
          <w:u w:val="single"/>
        </w:rPr>
        <w:t>Konkursā var piedalīties</w:t>
      </w:r>
      <w:r w:rsidRPr="00A053D7">
        <w:rPr>
          <w:rFonts w:ascii="Arial" w:hAnsi="Arial" w:cs="Arial"/>
          <w:sz w:val="22"/>
          <w:szCs w:val="22"/>
        </w:rPr>
        <w:t xml:space="preserve"> vispārizglītojoš</w:t>
      </w:r>
      <w:r w:rsidR="00456E13">
        <w:rPr>
          <w:rFonts w:ascii="Arial" w:hAnsi="Arial" w:cs="Arial"/>
          <w:sz w:val="22"/>
          <w:szCs w:val="22"/>
        </w:rPr>
        <w:t>o</w:t>
      </w:r>
      <w:r w:rsidRPr="00A053D7">
        <w:rPr>
          <w:rFonts w:ascii="Arial" w:hAnsi="Arial" w:cs="Arial"/>
          <w:sz w:val="22"/>
          <w:szCs w:val="22"/>
        </w:rPr>
        <w:t xml:space="preserve"> vai </w:t>
      </w:r>
      <w:r>
        <w:rPr>
          <w:rFonts w:ascii="Arial" w:hAnsi="Arial" w:cs="Arial"/>
          <w:sz w:val="22"/>
          <w:szCs w:val="22"/>
        </w:rPr>
        <w:t>profesionālās</w:t>
      </w:r>
      <w:r w:rsidRPr="00A053D7">
        <w:rPr>
          <w:rFonts w:ascii="Arial" w:hAnsi="Arial" w:cs="Arial"/>
          <w:sz w:val="22"/>
          <w:szCs w:val="22"/>
        </w:rPr>
        <w:t xml:space="preserve"> izglītības iestā</w:t>
      </w:r>
      <w:r w:rsidR="00456E13">
        <w:rPr>
          <w:rFonts w:ascii="Arial" w:hAnsi="Arial" w:cs="Arial"/>
          <w:sz w:val="22"/>
          <w:szCs w:val="22"/>
        </w:rPr>
        <w:t>žu klašu kolektīvi</w:t>
      </w:r>
      <w:r>
        <w:rPr>
          <w:rFonts w:ascii="Arial" w:hAnsi="Arial" w:cs="Arial"/>
          <w:sz w:val="22"/>
          <w:szCs w:val="22"/>
        </w:rPr>
        <w:t xml:space="preserve">, </w:t>
      </w:r>
      <w:r w:rsidRPr="00DE5005">
        <w:rPr>
          <w:rFonts w:ascii="Arial" w:hAnsi="Arial" w:cs="Arial"/>
          <w:sz w:val="22"/>
          <w:szCs w:val="22"/>
        </w:rPr>
        <w:t>sākot no 5. klases.</w:t>
      </w:r>
    </w:p>
    <w:p w:rsidR="00564BAD" w:rsidRPr="00A053D7" w:rsidRDefault="00564BAD" w:rsidP="00564BAD">
      <w:pPr>
        <w:jc w:val="both"/>
        <w:rPr>
          <w:rFonts w:ascii="Arial" w:hAnsi="Arial" w:cs="Arial"/>
          <w:sz w:val="22"/>
          <w:szCs w:val="22"/>
        </w:rPr>
      </w:pPr>
    </w:p>
    <w:p w:rsidR="00564BAD" w:rsidRDefault="00564BAD" w:rsidP="00564BAD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5. </w:t>
      </w:r>
      <w:r w:rsidRPr="009D2F6E">
        <w:rPr>
          <w:rFonts w:ascii="Arial" w:hAnsi="Arial" w:cs="Arial"/>
          <w:sz w:val="22"/>
          <w:szCs w:val="22"/>
          <w:u w:val="single"/>
        </w:rPr>
        <w:t>Tehniskās prasības</w:t>
      </w:r>
      <w:r>
        <w:rPr>
          <w:rFonts w:ascii="Arial" w:hAnsi="Arial" w:cs="Arial"/>
          <w:sz w:val="22"/>
          <w:szCs w:val="22"/>
        </w:rPr>
        <w:t>:</w:t>
      </w:r>
    </w:p>
    <w:p w:rsidR="000431B9" w:rsidRDefault="00564BAD" w:rsidP="00564BAD">
      <w:pPr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5.1. </w:t>
      </w:r>
      <w:r w:rsidR="000431B9">
        <w:rPr>
          <w:rFonts w:ascii="Arial" w:hAnsi="Arial" w:cs="Arial"/>
          <w:sz w:val="22"/>
          <w:szCs w:val="22"/>
        </w:rPr>
        <w:t xml:space="preserve">klases </w:t>
      </w:r>
      <w:r w:rsidRPr="00C509DB">
        <w:rPr>
          <w:rFonts w:ascii="Arial" w:hAnsi="Arial" w:cs="Arial"/>
          <w:sz w:val="22"/>
          <w:szCs w:val="22"/>
        </w:rPr>
        <w:t>konku</w:t>
      </w:r>
      <w:r>
        <w:rPr>
          <w:rFonts w:ascii="Arial" w:hAnsi="Arial" w:cs="Arial"/>
          <w:sz w:val="22"/>
          <w:szCs w:val="22"/>
        </w:rPr>
        <w:t xml:space="preserve">rsam iesūta </w:t>
      </w:r>
      <w:r w:rsidR="000431B9">
        <w:rPr>
          <w:rFonts w:ascii="Arial" w:hAnsi="Arial" w:cs="Arial"/>
          <w:sz w:val="22"/>
          <w:szCs w:val="22"/>
        </w:rPr>
        <w:t>iniciatīvas aprakstu un papildmateriālus, kas var būt noderīgi citām izglītības iestādēm, ieviešot šo iniciatīvu vai tajā ietvertās idejas savā mācību iestādē;</w:t>
      </w:r>
    </w:p>
    <w:p w:rsidR="000431B9" w:rsidRDefault="000431B9" w:rsidP="00564BAD">
      <w:pPr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5.2. iniciatīvai jābūt jau realizētai (tādā gadījumā pieteikumam jāpievieno </w:t>
      </w:r>
      <w:r w:rsidR="006749BE">
        <w:rPr>
          <w:rFonts w:ascii="Arial" w:hAnsi="Arial" w:cs="Arial"/>
          <w:sz w:val="22"/>
          <w:szCs w:val="22"/>
        </w:rPr>
        <w:t>iniciatīvas rezultātu kopsavilkums/ rezumējums) vai arī tai jātiek realizētai šajā mācību gadā (tādā gadījumā jāpievieno iniciatīvas ieviešanas laika plāns);</w:t>
      </w:r>
    </w:p>
    <w:p w:rsidR="006749BE" w:rsidRDefault="006749BE" w:rsidP="00564BAD">
      <w:pPr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5.3. </w:t>
      </w:r>
      <w:r w:rsidR="00757DF3">
        <w:rPr>
          <w:rFonts w:ascii="Arial" w:hAnsi="Arial" w:cs="Arial"/>
          <w:sz w:val="22"/>
          <w:szCs w:val="22"/>
        </w:rPr>
        <w:t xml:space="preserve">iniciatīvai jābūt </w:t>
      </w:r>
      <w:r w:rsidR="005B6DCA">
        <w:rPr>
          <w:rFonts w:ascii="Arial" w:hAnsi="Arial" w:cs="Arial"/>
          <w:sz w:val="22"/>
          <w:szCs w:val="22"/>
        </w:rPr>
        <w:t xml:space="preserve">ilgtspējīgai (tas nevar būt vienreizējs pasākums, piemēram, labdarības pasākums, klases vakars vai tml.), </w:t>
      </w:r>
      <w:r w:rsidR="000F706F">
        <w:rPr>
          <w:rFonts w:ascii="Arial" w:hAnsi="Arial" w:cs="Arial"/>
          <w:sz w:val="22"/>
          <w:szCs w:val="22"/>
        </w:rPr>
        <w:t>jābūt vērstai uz visas skolas mikroklimata uzlabošanu.</w:t>
      </w:r>
    </w:p>
    <w:p w:rsidR="00564BAD" w:rsidRDefault="00564BAD" w:rsidP="00564BAD">
      <w:pPr>
        <w:ind w:firstLine="720"/>
        <w:jc w:val="both"/>
        <w:rPr>
          <w:rFonts w:ascii="Arial" w:hAnsi="Arial" w:cs="Arial"/>
          <w:sz w:val="22"/>
          <w:szCs w:val="22"/>
        </w:rPr>
      </w:pPr>
    </w:p>
    <w:p w:rsidR="00564BAD" w:rsidRDefault="00564BAD" w:rsidP="00564BAD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</w:t>
      </w:r>
      <w:r w:rsidRPr="002404F6">
        <w:rPr>
          <w:rFonts w:ascii="Arial" w:hAnsi="Arial" w:cs="Arial"/>
          <w:sz w:val="22"/>
          <w:szCs w:val="22"/>
        </w:rPr>
        <w:t xml:space="preserve">. </w:t>
      </w:r>
      <w:r w:rsidRPr="002301FA">
        <w:rPr>
          <w:rFonts w:ascii="Arial" w:hAnsi="Arial" w:cs="Arial"/>
          <w:sz w:val="22"/>
          <w:szCs w:val="22"/>
          <w:u w:val="single"/>
        </w:rPr>
        <w:t>Konkursa darbu iesniegšanas kārtība</w:t>
      </w:r>
      <w:r>
        <w:rPr>
          <w:rFonts w:ascii="Arial" w:hAnsi="Arial" w:cs="Arial"/>
          <w:sz w:val="22"/>
          <w:szCs w:val="22"/>
        </w:rPr>
        <w:t>:</w:t>
      </w:r>
    </w:p>
    <w:p w:rsidR="00564BAD" w:rsidRDefault="00564BAD" w:rsidP="00564BAD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6.1. konkursa</w:t>
      </w:r>
      <w:r w:rsidRPr="002404F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darbu</w:t>
      </w:r>
      <w:r w:rsidRPr="002404F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nosūta</w:t>
      </w:r>
      <w:r w:rsidRPr="002404F6">
        <w:rPr>
          <w:rFonts w:ascii="Arial" w:hAnsi="Arial" w:cs="Arial"/>
          <w:sz w:val="22"/>
          <w:szCs w:val="22"/>
        </w:rPr>
        <w:t xml:space="preserve"> Valsts bērnu tiesību aizsardzības inspekcij</w:t>
      </w:r>
      <w:r>
        <w:rPr>
          <w:rFonts w:ascii="Arial" w:hAnsi="Arial" w:cs="Arial"/>
          <w:sz w:val="22"/>
          <w:szCs w:val="22"/>
        </w:rPr>
        <w:t>ai</w:t>
      </w:r>
      <w:r w:rsidRPr="002404F6">
        <w:rPr>
          <w:rFonts w:ascii="Arial" w:hAnsi="Arial" w:cs="Arial"/>
          <w:sz w:val="22"/>
          <w:szCs w:val="22"/>
        </w:rPr>
        <w:t xml:space="preserve"> ar norādi </w:t>
      </w:r>
      <w:r>
        <w:rPr>
          <w:rFonts w:ascii="Arial" w:hAnsi="Arial" w:cs="Arial"/>
          <w:sz w:val="22"/>
          <w:szCs w:val="22"/>
        </w:rPr>
        <w:t>„</w:t>
      </w:r>
      <w:r w:rsidRPr="000F706F">
        <w:rPr>
          <w:rFonts w:ascii="Arial" w:eastAsia="Arial Unicode MS" w:hAnsi="Arial" w:cs="Arial"/>
          <w:sz w:val="22"/>
          <w:szCs w:val="22"/>
        </w:rPr>
        <w:t>Konkurss</w:t>
      </w:r>
      <w:r>
        <w:t xml:space="preserve"> </w:t>
      </w:r>
      <w:r w:rsidRPr="00C509DB">
        <w:rPr>
          <w:rFonts w:ascii="Arial" w:hAnsi="Arial" w:cs="Arial"/>
          <w:sz w:val="22"/>
          <w:szCs w:val="22"/>
        </w:rPr>
        <w:t xml:space="preserve">par </w:t>
      </w:r>
      <w:r w:rsidR="000F706F" w:rsidRPr="000F706F">
        <w:rPr>
          <w:rFonts w:ascii="Arial" w:hAnsi="Arial" w:cs="Arial"/>
          <w:sz w:val="22"/>
          <w:szCs w:val="22"/>
        </w:rPr>
        <w:t>iniciatīvu drošas un atbalstošas vides veidošanai skolā</w:t>
      </w:r>
      <w:r w:rsidRPr="000F706F">
        <w:rPr>
          <w:rFonts w:ascii="Arial" w:hAnsi="Arial" w:cs="Arial"/>
          <w:sz w:val="22"/>
          <w:szCs w:val="22"/>
        </w:rPr>
        <w:t>”;</w:t>
      </w:r>
    </w:p>
    <w:p w:rsidR="00564BAD" w:rsidRPr="00A053D7" w:rsidRDefault="00564BAD" w:rsidP="00564BAD">
      <w:pPr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</w:t>
      </w:r>
      <w:r w:rsidRPr="00E0276D">
        <w:rPr>
          <w:rFonts w:ascii="Arial" w:hAnsi="Arial" w:cs="Arial"/>
          <w:sz w:val="22"/>
          <w:szCs w:val="22"/>
        </w:rPr>
        <w:t xml:space="preserve">.2. </w:t>
      </w:r>
      <w:r>
        <w:rPr>
          <w:rFonts w:ascii="Arial" w:hAnsi="Arial" w:cs="Arial"/>
          <w:sz w:val="22"/>
          <w:szCs w:val="22"/>
        </w:rPr>
        <w:t xml:space="preserve">konkursa </w:t>
      </w:r>
      <w:r w:rsidRPr="00E0276D">
        <w:rPr>
          <w:rFonts w:ascii="Arial" w:hAnsi="Arial" w:cs="Arial"/>
          <w:sz w:val="22"/>
          <w:szCs w:val="22"/>
        </w:rPr>
        <w:t>darbu</w:t>
      </w:r>
      <w:r>
        <w:rPr>
          <w:rFonts w:ascii="Arial" w:hAnsi="Arial" w:cs="Arial"/>
          <w:sz w:val="22"/>
          <w:szCs w:val="22"/>
        </w:rPr>
        <w:t>s</w:t>
      </w:r>
      <w:r w:rsidRPr="00E0276D">
        <w:rPr>
          <w:rFonts w:ascii="Arial" w:hAnsi="Arial" w:cs="Arial"/>
          <w:sz w:val="22"/>
          <w:szCs w:val="22"/>
        </w:rPr>
        <w:t xml:space="preserve"> nosūt</w:t>
      </w:r>
      <w:r>
        <w:rPr>
          <w:rFonts w:ascii="Arial" w:hAnsi="Arial" w:cs="Arial"/>
          <w:sz w:val="22"/>
          <w:szCs w:val="22"/>
        </w:rPr>
        <w:t>a</w:t>
      </w:r>
      <w:r w:rsidRPr="00E0276D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uz </w:t>
      </w:r>
      <w:r w:rsidRPr="00E0276D">
        <w:rPr>
          <w:rFonts w:ascii="Arial" w:hAnsi="Arial" w:cs="Arial"/>
          <w:sz w:val="22"/>
          <w:szCs w:val="22"/>
        </w:rPr>
        <w:t>e-pasta adres</w:t>
      </w:r>
      <w:r>
        <w:rPr>
          <w:rFonts w:ascii="Arial" w:hAnsi="Arial" w:cs="Arial"/>
          <w:sz w:val="22"/>
          <w:szCs w:val="22"/>
        </w:rPr>
        <w:t>i</w:t>
      </w:r>
      <w:r w:rsidRPr="00E0276D">
        <w:rPr>
          <w:rFonts w:ascii="Arial" w:hAnsi="Arial" w:cs="Arial"/>
          <w:sz w:val="22"/>
          <w:szCs w:val="22"/>
        </w:rPr>
        <w:t xml:space="preserve"> </w:t>
      </w:r>
      <w:hyperlink r:id="rId6" w:history="1">
        <w:r w:rsidRPr="00E0276D">
          <w:rPr>
            <w:rStyle w:val="Hyperlink"/>
            <w:rFonts w:ascii="Arial" w:hAnsi="Arial" w:cs="Arial"/>
            <w:sz w:val="22"/>
            <w:szCs w:val="22"/>
          </w:rPr>
          <w:t>taivo.trams@bti.gov.lv</w:t>
        </w:r>
      </w:hyperlink>
      <w:r>
        <w:rPr>
          <w:rFonts w:ascii="Arial" w:hAnsi="Arial" w:cs="Arial"/>
          <w:sz w:val="22"/>
          <w:szCs w:val="22"/>
        </w:rPr>
        <w:t xml:space="preserve"> vai pasta adresi:</w:t>
      </w:r>
      <w:r w:rsidRPr="003A055A">
        <w:rPr>
          <w:rFonts w:ascii="Arial" w:hAnsi="Arial" w:cs="Arial"/>
          <w:sz w:val="22"/>
          <w:szCs w:val="22"/>
        </w:rPr>
        <w:t xml:space="preserve"> </w:t>
      </w:r>
      <w:r w:rsidRPr="00A053D7">
        <w:rPr>
          <w:rFonts w:ascii="Arial" w:hAnsi="Arial" w:cs="Arial"/>
          <w:sz w:val="22"/>
          <w:szCs w:val="22"/>
        </w:rPr>
        <w:t>Valsts bērnu tiesību aizsardzības inspekcija</w:t>
      </w:r>
      <w:r>
        <w:rPr>
          <w:rFonts w:ascii="Arial" w:hAnsi="Arial" w:cs="Arial"/>
          <w:sz w:val="22"/>
          <w:szCs w:val="22"/>
        </w:rPr>
        <w:t>,</w:t>
      </w:r>
      <w:r w:rsidRPr="00A053D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Ventspils iela 53</w:t>
      </w:r>
      <w:r w:rsidRPr="00A053D7">
        <w:rPr>
          <w:rFonts w:ascii="Arial" w:hAnsi="Arial" w:cs="Arial"/>
          <w:sz w:val="22"/>
          <w:szCs w:val="22"/>
        </w:rPr>
        <w:t>, Rīga, LV-10</w:t>
      </w:r>
      <w:r>
        <w:rPr>
          <w:rFonts w:ascii="Arial" w:hAnsi="Arial" w:cs="Arial"/>
          <w:sz w:val="22"/>
          <w:szCs w:val="22"/>
        </w:rPr>
        <w:t>02</w:t>
      </w:r>
      <w:r w:rsidRPr="00E0276D">
        <w:rPr>
          <w:rFonts w:ascii="Arial" w:hAnsi="Arial" w:cs="Arial"/>
          <w:sz w:val="22"/>
          <w:szCs w:val="22"/>
        </w:rPr>
        <w:t>;</w:t>
      </w:r>
    </w:p>
    <w:p w:rsidR="00564BAD" w:rsidRDefault="00564BAD" w:rsidP="00564BAD">
      <w:pPr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6.3. konkursa darbam pievieno informāciju par darba autoru, norādot klasi, </w:t>
      </w:r>
      <w:r w:rsidRPr="00A053D7">
        <w:rPr>
          <w:rFonts w:ascii="Arial" w:hAnsi="Arial" w:cs="Arial"/>
          <w:sz w:val="22"/>
          <w:szCs w:val="22"/>
        </w:rPr>
        <w:t>izglītības iestāde</w:t>
      </w:r>
      <w:r>
        <w:rPr>
          <w:rFonts w:ascii="Arial" w:hAnsi="Arial" w:cs="Arial"/>
          <w:sz w:val="22"/>
          <w:szCs w:val="22"/>
        </w:rPr>
        <w:t>s</w:t>
      </w:r>
      <w:r w:rsidRPr="00A053D7">
        <w:rPr>
          <w:rFonts w:ascii="Arial" w:hAnsi="Arial" w:cs="Arial"/>
          <w:sz w:val="22"/>
          <w:szCs w:val="22"/>
        </w:rPr>
        <w:t xml:space="preserve"> adres</w:t>
      </w:r>
      <w:r>
        <w:rPr>
          <w:rFonts w:ascii="Arial" w:hAnsi="Arial" w:cs="Arial"/>
          <w:sz w:val="22"/>
          <w:szCs w:val="22"/>
        </w:rPr>
        <w:t>i,</w:t>
      </w:r>
      <w:r w:rsidRPr="00A053D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kontakt</w:t>
      </w:r>
      <w:r w:rsidRPr="00A053D7">
        <w:rPr>
          <w:rFonts w:ascii="Arial" w:hAnsi="Arial" w:cs="Arial"/>
          <w:sz w:val="22"/>
          <w:szCs w:val="22"/>
        </w:rPr>
        <w:t>tālruņa numur</w:t>
      </w:r>
      <w:r>
        <w:rPr>
          <w:rFonts w:ascii="Arial" w:hAnsi="Arial" w:cs="Arial"/>
          <w:sz w:val="22"/>
          <w:szCs w:val="22"/>
        </w:rPr>
        <w:t>u un e-pasta adresi (ja tā atšķiras no darba iesniegšanai izmantotās adreses).</w:t>
      </w:r>
    </w:p>
    <w:p w:rsidR="00564BAD" w:rsidRDefault="00564BAD" w:rsidP="00564BAD">
      <w:pPr>
        <w:jc w:val="both"/>
        <w:rPr>
          <w:rFonts w:ascii="Arial" w:hAnsi="Arial" w:cs="Arial"/>
          <w:sz w:val="22"/>
          <w:szCs w:val="22"/>
        </w:rPr>
      </w:pPr>
    </w:p>
    <w:p w:rsidR="00564BAD" w:rsidRDefault="00564BAD" w:rsidP="00564BAD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7</w:t>
      </w:r>
      <w:r w:rsidRPr="00CF3610">
        <w:rPr>
          <w:rFonts w:ascii="Arial" w:hAnsi="Arial" w:cs="Arial"/>
          <w:sz w:val="22"/>
          <w:szCs w:val="22"/>
        </w:rPr>
        <w:t xml:space="preserve">. </w:t>
      </w:r>
      <w:r w:rsidRPr="00411584">
        <w:rPr>
          <w:rFonts w:ascii="Arial" w:hAnsi="Arial" w:cs="Arial"/>
          <w:sz w:val="22"/>
          <w:szCs w:val="22"/>
          <w:u w:val="single"/>
        </w:rPr>
        <w:t>Konkursa darbu iesniegšanas termiņš</w:t>
      </w:r>
      <w:r w:rsidRPr="00CF3610">
        <w:rPr>
          <w:rFonts w:ascii="Arial" w:hAnsi="Arial" w:cs="Arial"/>
          <w:sz w:val="22"/>
          <w:szCs w:val="22"/>
        </w:rPr>
        <w:t xml:space="preserve"> – </w:t>
      </w:r>
      <w:r w:rsidRPr="008E283F">
        <w:rPr>
          <w:rFonts w:ascii="Arial" w:hAnsi="Arial" w:cs="Arial"/>
          <w:sz w:val="22"/>
          <w:szCs w:val="22"/>
        </w:rPr>
        <w:t>no 201</w:t>
      </w:r>
      <w:r w:rsidR="00BD7EA0" w:rsidRPr="008E283F">
        <w:rPr>
          <w:rFonts w:ascii="Arial" w:hAnsi="Arial" w:cs="Arial"/>
          <w:sz w:val="22"/>
          <w:szCs w:val="22"/>
        </w:rPr>
        <w:t>8</w:t>
      </w:r>
      <w:r w:rsidRPr="008E283F">
        <w:rPr>
          <w:rFonts w:ascii="Arial" w:hAnsi="Arial" w:cs="Arial"/>
          <w:sz w:val="22"/>
          <w:szCs w:val="22"/>
        </w:rPr>
        <w:t>. gada 2</w:t>
      </w:r>
      <w:r w:rsidR="00BD7EA0" w:rsidRPr="008E283F">
        <w:rPr>
          <w:rFonts w:ascii="Arial" w:hAnsi="Arial" w:cs="Arial"/>
          <w:sz w:val="22"/>
          <w:szCs w:val="22"/>
        </w:rPr>
        <w:t>9</w:t>
      </w:r>
      <w:r w:rsidRPr="008E283F">
        <w:rPr>
          <w:rFonts w:ascii="Arial" w:hAnsi="Arial" w:cs="Arial"/>
          <w:sz w:val="22"/>
          <w:szCs w:val="22"/>
        </w:rPr>
        <w:t xml:space="preserve">. </w:t>
      </w:r>
      <w:r w:rsidR="00BD7EA0" w:rsidRPr="008E283F">
        <w:rPr>
          <w:rFonts w:ascii="Arial" w:hAnsi="Arial" w:cs="Arial"/>
          <w:sz w:val="22"/>
          <w:szCs w:val="22"/>
        </w:rPr>
        <w:t>oktobra</w:t>
      </w:r>
      <w:r w:rsidRPr="008E283F">
        <w:rPr>
          <w:rFonts w:ascii="Arial" w:hAnsi="Arial" w:cs="Arial"/>
          <w:sz w:val="22"/>
          <w:szCs w:val="22"/>
        </w:rPr>
        <w:t xml:space="preserve"> līdz 201</w:t>
      </w:r>
      <w:r w:rsidR="00BD7EA0" w:rsidRPr="008E283F">
        <w:rPr>
          <w:rFonts w:ascii="Arial" w:hAnsi="Arial" w:cs="Arial"/>
          <w:sz w:val="22"/>
          <w:szCs w:val="22"/>
        </w:rPr>
        <w:t>8</w:t>
      </w:r>
      <w:r w:rsidRPr="008E283F">
        <w:rPr>
          <w:rFonts w:ascii="Arial" w:hAnsi="Arial" w:cs="Arial"/>
          <w:sz w:val="22"/>
          <w:szCs w:val="22"/>
        </w:rPr>
        <w:t xml:space="preserve">. gada </w:t>
      </w:r>
      <w:r w:rsidR="00BD7EA0" w:rsidRPr="008E283F">
        <w:rPr>
          <w:rFonts w:ascii="Arial" w:hAnsi="Arial" w:cs="Arial"/>
          <w:sz w:val="22"/>
          <w:szCs w:val="22"/>
        </w:rPr>
        <w:t>30</w:t>
      </w:r>
      <w:r w:rsidRPr="008E283F">
        <w:rPr>
          <w:rFonts w:ascii="Arial" w:hAnsi="Arial" w:cs="Arial"/>
          <w:sz w:val="22"/>
          <w:szCs w:val="22"/>
        </w:rPr>
        <w:t>.</w:t>
      </w:r>
      <w:r w:rsidR="00E57D85" w:rsidRPr="008E283F">
        <w:rPr>
          <w:rFonts w:ascii="Arial" w:hAnsi="Arial" w:cs="Arial"/>
          <w:sz w:val="22"/>
          <w:szCs w:val="22"/>
        </w:rPr>
        <w:t> </w:t>
      </w:r>
      <w:r w:rsidR="00BD7EA0" w:rsidRPr="008E283F">
        <w:rPr>
          <w:rFonts w:ascii="Arial" w:hAnsi="Arial" w:cs="Arial"/>
          <w:sz w:val="22"/>
          <w:szCs w:val="22"/>
        </w:rPr>
        <w:t>novembrim</w:t>
      </w:r>
      <w:r w:rsidRPr="008E283F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</w:p>
    <w:p w:rsidR="00564BAD" w:rsidRDefault="00564BAD" w:rsidP="00564BAD">
      <w:pPr>
        <w:jc w:val="both"/>
        <w:rPr>
          <w:rFonts w:ascii="Arial" w:hAnsi="Arial" w:cs="Arial"/>
          <w:sz w:val="22"/>
          <w:szCs w:val="22"/>
        </w:rPr>
      </w:pPr>
    </w:p>
    <w:p w:rsidR="00564BAD" w:rsidRDefault="00A95B58" w:rsidP="00564BAD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8</w:t>
      </w:r>
      <w:r w:rsidR="00564BAD" w:rsidRPr="00A053D7">
        <w:rPr>
          <w:rFonts w:ascii="Arial" w:hAnsi="Arial" w:cs="Arial"/>
          <w:sz w:val="22"/>
          <w:szCs w:val="22"/>
        </w:rPr>
        <w:t xml:space="preserve">. </w:t>
      </w:r>
      <w:r w:rsidR="00564BAD" w:rsidRPr="003327AB">
        <w:rPr>
          <w:rFonts w:ascii="Arial" w:hAnsi="Arial" w:cs="Arial"/>
          <w:sz w:val="22"/>
          <w:szCs w:val="22"/>
          <w:u w:val="single"/>
        </w:rPr>
        <w:t>Kritēriji</w:t>
      </w:r>
      <w:r w:rsidR="00564BAD" w:rsidRPr="00A053D7">
        <w:rPr>
          <w:rFonts w:ascii="Arial" w:hAnsi="Arial" w:cs="Arial"/>
          <w:sz w:val="22"/>
          <w:szCs w:val="22"/>
        </w:rPr>
        <w:t xml:space="preserve"> – </w:t>
      </w:r>
      <w:r w:rsidR="00564BAD">
        <w:rPr>
          <w:rFonts w:ascii="Arial" w:hAnsi="Arial" w:cs="Arial"/>
          <w:sz w:val="22"/>
          <w:szCs w:val="22"/>
        </w:rPr>
        <w:t xml:space="preserve">konkursa darbus </w:t>
      </w:r>
      <w:r w:rsidR="00564BAD" w:rsidRPr="00A053D7">
        <w:rPr>
          <w:rFonts w:ascii="Arial" w:hAnsi="Arial" w:cs="Arial"/>
          <w:sz w:val="22"/>
          <w:szCs w:val="22"/>
        </w:rPr>
        <w:t xml:space="preserve">vērtēšanas komisija vērtē pēc </w:t>
      </w:r>
      <w:r w:rsidR="00564BAD">
        <w:rPr>
          <w:rFonts w:ascii="Arial" w:hAnsi="Arial" w:cs="Arial"/>
          <w:sz w:val="22"/>
          <w:szCs w:val="22"/>
        </w:rPr>
        <w:t>to</w:t>
      </w:r>
      <w:r w:rsidR="00564BAD" w:rsidRPr="00A053D7">
        <w:rPr>
          <w:rFonts w:ascii="Arial" w:hAnsi="Arial" w:cs="Arial"/>
          <w:sz w:val="22"/>
          <w:szCs w:val="22"/>
        </w:rPr>
        <w:t xml:space="preserve"> atbilstības konkursa</w:t>
      </w:r>
      <w:r w:rsidR="00564BAD">
        <w:rPr>
          <w:rFonts w:ascii="Arial" w:hAnsi="Arial" w:cs="Arial"/>
          <w:sz w:val="22"/>
          <w:szCs w:val="22"/>
        </w:rPr>
        <w:t xml:space="preserve"> </w:t>
      </w:r>
      <w:r w:rsidR="00564BAD" w:rsidRPr="00A053D7">
        <w:rPr>
          <w:rFonts w:ascii="Arial" w:hAnsi="Arial" w:cs="Arial"/>
          <w:sz w:val="22"/>
          <w:szCs w:val="22"/>
        </w:rPr>
        <w:t>mērķim</w:t>
      </w:r>
      <w:r w:rsidR="00564BAD">
        <w:rPr>
          <w:rFonts w:ascii="Arial" w:hAnsi="Arial" w:cs="Arial"/>
          <w:sz w:val="22"/>
          <w:szCs w:val="22"/>
        </w:rPr>
        <w:t xml:space="preserve"> un </w:t>
      </w:r>
      <w:r w:rsidR="00564BAD" w:rsidRPr="00CE2DBB">
        <w:rPr>
          <w:rFonts w:ascii="Arial" w:hAnsi="Arial" w:cs="Arial"/>
          <w:sz w:val="22"/>
          <w:szCs w:val="22"/>
        </w:rPr>
        <w:t>prasībām</w:t>
      </w:r>
      <w:r w:rsidR="00564BAD">
        <w:rPr>
          <w:rFonts w:ascii="Arial" w:hAnsi="Arial" w:cs="Arial"/>
          <w:sz w:val="22"/>
          <w:szCs w:val="22"/>
        </w:rPr>
        <w:t xml:space="preserve">, ņemot vērā darba ideju, </w:t>
      </w:r>
      <w:r>
        <w:rPr>
          <w:rFonts w:ascii="Arial" w:hAnsi="Arial" w:cs="Arial"/>
          <w:sz w:val="22"/>
          <w:szCs w:val="22"/>
        </w:rPr>
        <w:t>tās realizācij</w:t>
      </w:r>
      <w:r w:rsidR="000716F5">
        <w:rPr>
          <w:rFonts w:ascii="Arial" w:hAnsi="Arial" w:cs="Arial"/>
          <w:sz w:val="22"/>
          <w:szCs w:val="22"/>
        </w:rPr>
        <w:t>as aprakstu</w:t>
      </w:r>
      <w:r>
        <w:rPr>
          <w:rFonts w:ascii="Arial" w:hAnsi="Arial" w:cs="Arial"/>
          <w:sz w:val="22"/>
          <w:szCs w:val="22"/>
        </w:rPr>
        <w:t xml:space="preserve"> un iespējamo ietekmi uz skolas mikrovidi</w:t>
      </w:r>
      <w:r w:rsidR="00564BAD">
        <w:rPr>
          <w:rFonts w:ascii="Arial" w:hAnsi="Arial" w:cs="Arial"/>
          <w:sz w:val="22"/>
          <w:szCs w:val="22"/>
        </w:rPr>
        <w:t>.</w:t>
      </w:r>
      <w:r w:rsidR="000716F5">
        <w:rPr>
          <w:rFonts w:ascii="Arial" w:hAnsi="Arial" w:cs="Arial"/>
          <w:sz w:val="22"/>
          <w:szCs w:val="22"/>
        </w:rPr>
        <w:t xml:space="preserve"> </w:t>
      </w:r>
    </w:p>
    <w:p w:rsidR="00564BAD" w:rsidRDefault="00564BAD" w:rsidP="00564BAD">
      <w:pPr>
        <w:jc w:val="both"/>
        <w:rPr>
          <w:rFonts w:ascii="Arial" w:hAnsi="Arial" w:cs="Arial"/>
          <w:sz w:val="22"/>
          <w:szCs w:val="22"/>
        </w:rPr>
      </w:pPr>
    </w:p>
    <w:p w:rsidR="00564BAD" w:rsidRDefault="00520239" w:rsidP="00564BAD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9</w:t>
      </w:r>
      <w:r w:rsidR="00564BAD" w:rsidRPr="00A053D7">
        <w:rPr>
          <w:rFonts w:ascii="Arial" w:hAnsi="Arial" w:cs="Arial"/>
          <w:sz w:val="22"/>
          <w:szCs w:val="22"/>
        </w:rPr>
        <w:t xml:space="preserve">. </w:t>
      </w:r>
      <w:r w:rsidR="00564BAD" w:rsidRPr="00940078">
        <w:rPr>
          <w:rFonts w:ascii="Arial" w:hAnsi="Arial" w:cs="Arial"/>
          <w:sz w:val="22"/>
          <w:szCs w:val="22"/>
          <w:u w:val="single"/>
        </w:rPr>
        <w:t>Vērtēšanas komisija</w:t>
      </w:r>
      <w:r w:rsidR="00564BAD">
        <w:rPr>
          <w:rFonts w:ascii="Arial" w:hAnsi="Arial" w:cs="Arial"/>
          <w:sz w:val="22"/>
          <w:szCs w:val="22"/>
        </w:rPr>
        <w:t xml:space="preserve"> – konkursa</w:t>
      </w:r>
      <w:r w:rsidR="00564BAD" w:rsidRPr="00955951">
        <w:rPr>
          <w:rFonts w:ascii="Arial" w:hAnsi="Arial" w:cs="Arial"/>
          <w:sz w:val="22"/>
          <w:szCs w:val="22"/>
        </w:rPr>
        <w:t xml:space="preserve"> </w:t>
      </w:r>
      <w:r w:rsidR="00564BAD">
        <w:rPr>
          <w:rFonts w:ascii="Arial" w:hAnsi="Arial" w:cs="Arial"/>
          <w:sz w:val="22"/>
          <w:szCs w:val="22"/>
        </w:rPr>
        <w:t>darbu</w:t>
      </w:r>
      <w:r w:rsidR="00564BAD" w:rsidRPr="00955951">
        <w:rPr>
          <w:rFonts w:ascii="Arial" w:hAnsi="Arial" w:cs="Arial"/>
          <w:sz w:val="22"/>
          <w:szCs w:val="22"/>
        </w:rPr>
        <w:t>s izskata vērtēšanas komisijas locekļi</w:t>
      </w:r>
      <w:r w:rsidR="00564BAD">
        <w:rPr>
          <w:rFonts w:ascii="Arial" w:hAnsi="Arial" w:cs="Arial"/>
          <w:sz w:val="22"/>
          <w:szCs w:val="22"/>
        </w:rPr>
        <w:t xml:space="preserve"> – 5 </w:t>
      </w:r>
      <w:r w:rsidR="00564BAD" w:rsidRPr="00955951">
        <w:rPr>
          <w:rFonts w:ascii="Arial" w:hAnsi="Arial" w:cs="Arial"/>
          <w:sz w:val="22"/>
          <w:szCs w:val="22"/>
        </w:rPr>
        <w:t>Valsts bērnu tiesību aizsardzības inspekcijas pārstāvji</w:t>
      </w:r>
      <w:r w:rsidR="00564BAD">
        <w:rPr>
          <w:rFonts w:ascii="Arial" w:hAnsi="Arial" w:cs="Arial"/>
          <w:sz w:val="22"/>
          <w:szCs w:val="22"/>
        </w:rPr>
        <w:t>.</w:t>
      </w:r>
    </w:p>
    <w:p w:rsidR="00564BAD" w:rsidRDefault="00564BAD" w:rsidP="00564BAD">
      <w:pPr>
        <w:jc w:val="both"/>
        <w:rPr>
          <w:rFonts w:ascii="Arial" w:hAnsi="Arial" w:cs="Arial"/>
          <w:sz w:val="22"/>
          <w:szCs w:val="22"/>
        </w:rPr>
      </w:pPr>
    </w:p>
    <w:p w:rsidR="00564BAD" w:rsidRDefault="00564BAD" w:rsidP="00564BAD">
      <w:pPr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>1</w:t>
      </w:r>
      <w:r w:rsidR="00520239">
        <w:rPr>
          <w:rFonts w:ascii="Arial" w:hAnsi="Arial" w:cs="Arial"/>
          <w:sz w:val="22"/>
          <w:szCs w:val="22"/>
        </w:rPr>
        <w:t>0</w:t>
      </w:r>
      <w:r w:rsidRPr="00A053D7">
        <w:rPr>
          <w:rFonts w:ascii="Arial" w:hAnsi="Arial" w:cs="Arial"/>
          <w:sz w:val="22"/>
          <w:szCs w:val="22"/>
        </w:rPr>
        <w:t>. Apbalvošana</w:t>
      </w:r>
      <w:r>
        <w:rPr>
          <w:rFonts w:ascii="Arial" w:hAnsi="Arial" w:cs="Arial"/>
          <w:sz w:val="22"/>
          <w:szCs w:val="22"/>
        </w:rPr>
        <w:t>:</w:t>
      </w:r>
    </w:p>
    <w:p w:rsidR="00564BAD" w:rsidRDefault="00564BAD" w:rsidP="00564BAD">
      <w:pPr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11.1. labāko konkursa darbu </w:t>
      </w:r>
      <w:r w:rsidRPr="00A053D7">
        <w:rPr>
          <w:rFonts w:ascii="Arial" w:hAnsi="Arial" w:cs="Arial"/>
          <w:sz w:val="22"/>
          <w:szCs w:val="22"/>
        </w:rPr>
        <w:t>apbalvošana notik</w:t>
      </w:r>
      <w:r>
        <w:rPr>
          <w:rFonts w:ascii="Arial" w:hAnsi="Arial" w:cs="Arial"/>
          <w:sz w:val="22"/>
          <w:szCs w:val="22"/>
        </w:rPr>
        <w:t>s</w:t>
      </w:r>
      <w:r w:rsidRPr="00A053D7">
        <w:rPr>
          <w:rFonts w:ascii="Arial" w:hAnsi="Arial" w:cs="Arial"/>
          <w:sz w:val="22"/>
          <w:szCs w:val="22"/>
        </w:rPr>
        <w:t xml:space="preserve"> 20</w:t>
      </w:r>
      <w:r>
        <w:rPr>
          <w:rFonts w:ascii="Arial" w:hAnsi="Arial" w:cs="Arial"/>
          <w:sz w:val="22"/>
          <w:szCs w:val="22"/>
        </w:rPr>
        <w:t>1</w:t>
      </w:r>
      <w:r w:rsidR="00520239">
        <w:rPr>
          <w:rFonts w:ascii="Arial" w:hAnsi="Arial" w:cs="Arial"/>
          <w:sz w:val="22"/>
          <w:szCs w:val="22"/>
        </w:rPr>
        <w:t>8</w:t>
      </w:r>
      <w:r>
        <w:rPr>
          <w:rFonts w:ascii="Arial" w:hAnsi="Arial" w:cs="Arial"/>
          <w:sz w:val="22"/>
          <w:szCs w:val="22"/>
        </w:rPr>
        <w:t>.</w:t>
      </w:r>
      <w:r w:rsidRPr="00A053D7">
        <w:rPr>
          <w:rFonts w:ascii="Arial" w:hAnsi="Arial" w:cs="Arial"/>
          <w:sz w:val="22"/>
          <w:szCs w:val="22"/>
        </w:rPr>
        <w:t xml:space="preserve"> gada </w:t>
      </w:r>
      <w:r w:rsidR="00520239">
        <w:rPr>
          <w:rFonts w:ascii="Arial" w:hAnsi="Arial" w:cs="Arial"/>
          <w:sz w:val="22"/>
          <w:szCs w:val="22"/>
        </w:rPr>
        <w:t>nogalē</w:t>
      </w:r>
      <w:r>
        <w:rPr>
          <w:rFonts w:ascii="Arial" w:hAnsi="Arial" w:cs="Arial"/>
          <w:sz w:val="22"/>
          <w:szCs w:val="22"/>
        </w:rPr>
        <w:t>;</w:t>
      </w:r>
    </w:p>
    <w:p w:rsidR="00564BAD" w:rsidRPr="003D41FF" w:rsidRDefault="00564BAD" w:rsidP="00564BAD">
      <w:pPr>
        <w:ind w:firstLine="720"/>
        <w:jc w:val="both"/>
        <w:rPr>
          <w:rFonts w:ascii="Arial" w:hAnsi="Arial" w:cs="Arial"/>
          <w:sz w:val="22"/>
          <w:szCs w:val="22"/>
        </w:rPr>
      </w:pPr>
      <w:r w:rsidRPr="003D41FF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>1</w:t>
      </w:r>
      <w:r w:rsidRPr="003D41FF">
        <w:rPr>
          <w:rFonts w:ascii="Arial" w:hAnsi="Arial" w:cs="Arial"/>
          <w:sz w:val="22"/>
          <w:szCs w:val="22"/>
        </w:rPr>
        <w:t xml:space="preserve">.2. </w:t>
      </w:r>
      <w:r w:rsidR="00520239">
        <w:rPr>
          <w:rFonts w:ascii="Arial" w:hAnsi="Arial" w:cs="Arial"/>
          <w:sz w:val="22"/>
          <w:szCs w:val="22"/>
        </w:rPr>
        <w:t>tiks apbalvoti trīs labāko darbu autori</w:t>
      </w:r>
      <w:r w:rsidRPr="003D41FF">
        <w:rPr>
          <w:rFonts w:ascii="Arial" w:hAnsi="Arial" w:cs="Arial"/>
          <w:sz w:val="22"/>
          <w:szCs w:val="22"/>
        </w:rPr>
        <w:t>;</w:t>
      </w:r>
    </w:p>
    <w:p w:rsidR="00564BAD" w:rsidRPr="003D41FF" w:rsidRDefault="00564BAD" w:rsidP="00564BAD">
      <w:pPr>
        <w:ind w:firstLine="720"/>
        <w:jc w:val="both"/>
        <w:rPr>
          <w:rFonts w:ascii="Arial" w:hAnsi="Arial" w:cs="Arial"/>
          <w:sz w:val="22"/>
          <w:szCs w:val="22"/>
        </w:rPr>
      </w:pPr>
      <w:r w:rsidRPr="003D41FF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>1</w:t>
      </w:r>
      <w:r w:rsidRPr="003D41FF">
        <w:rPr>
          <w:rFonts w:ascii="Arial" w:hAnsi="Arial" w:cs="Arial"/>
          <w:sz w:val="22"/>
          <w:szCs w:val="22"/>
        </w:rPr>
        <w:t xml:space="preserve">.3. vērtēšanas komisija pēc saviem ieskatiem var izvēlēties </w:t>
      </w:r>
      <w:r>
        <w:rPr>
          <w:rFonts w:ascii="Arial" w:hAnsi="Arial" w:cs="Arial"/>
          <w:sz w:val="22"/>
          <w:szCs w:val="22"/>
        </w:rPr>
        <w:t xml:space="preserve">konkursa </w:t>
      </w:r>
      <w:r w:rsidRPr="003D41FF">
        <w:rPr>
          <w:rFonts w:ascii="Arial" w:hAnsi="Arial" w:cs="Arial"/>
          <w:sz w:val="22"/>
          <w:szCs w:val="22"/>
        </w:rPr>
        <w:t>darbus, kam piešķirt veicināšanas balvas;</w:t>
      </w:r>
    </w:p>
    <w:p w:rsidR="00564BAD" w:rsidRPr="00A053D7" w:rsidRDefault="00564BAD" w:rsidP="00564BAD">
      <w:pPr>
        <w:ind w:firstLine="720"/>
        <w:jc w:val="both"/>
        <w:rPr>
          <w:rFonts w:ascii="Arial" w:hAnsi="Arial" w:cs="Arial"/>
          <w:sz w:val="22"/>
          <w:szCs w:val="22"/>
        </w:rPr>
      </w:pPr>
      <w:r w:rsidRPr="003D41FF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>1</w:t>
      </w:r>
      <w:r w:rsidRPr="003D41FF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4</w:t>
      </w:r>
      <w:r w:rsidRPr="003D41FF">
        <w:rPr>
          <w:rFonts w:ascii="Arial" w:hAnsi="Arial" w:cs="Arial"/>
          <w:sz w:val="22"/>
          <w:szCs w:val="22"/>
        </w:rPr>
        <w:t xml:space="preserve">. galvenā balva – </w:t>
      </w:r>
      <w:r w:rsidR="0096393E" w:rsidRPr="008E283F">
        <w:rPr>
          <w:rFonts w:ascii="Arial" w:hAnsi="Arial" w:cs="Arial"/>
          <w:sz w:val="22"/>
          <w:szCs w:val="22"/>
        </w:rPr>
        <w:t>vērtīga un klasi vienojoša aktivitāte (ekskursija, komandas veidošanas pasākums u.tml.).</w:t>
      </w:r>
      <w:bookmarkStart w:id="0" w:name="_GoBack"/>
      <w:bookmarkEnd w:id="0"/>
    </w:p>
    <w:p w:rsidR="005B778C" w:rsidRPr="00C521D1" w:rsidRDefault="00564BAD" w:rsidP="00C521D1">
      <w:pPr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lastRenderedPageBreak/>
        <w:t>1</w:t>
      </w:r>
      <w:r>
        <w:rPr>
          <w:rFonts w:ascii="Arial" w:hAnsi="Arial" w:cs="Arial"/>
          <w:sz w:val="22"/>
          <w:szCs w:val="22"/>
        </w:rPr>
        <w:t>2</w:t>
      </w:r>
      <w:r w:rsidRPr="00A053D7">
        <w:rPr>
          <w:rFonts w:ascii="Arial" w:hAnsi="Arial" w:cs="Arial"/>
          <w:sz w:val="22"/>
          <w:szCs w:val="22"/>
        </w:rPr>
        <w:t xml:space="preserve">. </w:t>
      </w:r>
      <w:r w:rsidR="0096393E" w:rsidRPr="00A053D7">
        <w:rPr>
          <w:rFonts w:ascii="Arial" w:hAnsi="Arial" w:cs="Arial"/>
          <w:sz w:val="22"/>
          <w:szCs w:val="22"/>
        </w:rPr>
        <w:t>Informācija par konkursu – kon</w:t>
      </w:r>
      <w:r w:rsidR="0096393E">
        <w:rPr>
          <w:rFonts w:ascii="Arial" w:hAnsi="Arial" w:cs="Arial"/>
          <w:sz w:val="22"/>
          <w:szCs w:val="22"/>
        </w:rPr>
        <w:t>kursa pieteikumu</w:t>
      </w:r>
      <w:r w:rsidR="0096393E" w:rsidRPr="00A053D7">
        <w:rPr>
          <w:rFonts w:ascii="Arial" w:hAnsi="Arial" w:cs="Arial"/>
          <w:sz w:val="22"/>
          <w:szCs w:val="22"/>
        </w:rPr>
        <w:t xml:space="preserve"> publicē</w:t>
      </w:r>
      <w:r w:rsidR="0096393E">
        <w:rPr>
          <w:rFonts w:ascii="Arial" w:hAnsi="Arial" w:cs="Arial"/>
          <w:sz w:val="22"/>
          <w:szCs w:val="22"/>
        </w:rPr>
        <w:t xml:space="preserve"> </w:t>
      </w:r>
      <w:r w:rsidR="0096393E" w:rsidRPr="00A053D7">
        <w:rPr>
          <w:rFonts w:ascii="Arial" w:hAnsi="Arial" w:cs="Arial"/>
          <w:sz w:val="22"/>
          <w:szCs w:val="22"/>
        </w:rPr>
        <w:t>Valsts bērnu tiesību aizsardzības inspekcijas interneta mājaslapā (</w:t>
      </w:r>
      <w:hyperlink r:id="rId7" w:history="1">
        <w:r w:rsidR="0096393E" w:rsidRPr="00A053D7">
          <w:rPr>
            <w:rStyle w:val="Hyperlink"/>
            <w:rFonts w:ascii="Arial" w:hAnsi="Arial" w:cs="Arial"/>
            <w:sz w:val="22"/>
            <w:szCs w:val="22"/>
          </w:rPr>
          <w:t>www.bti.gov.lv</w:t>
        </w:r>
      </w:hyperlink>
      <w:r w:rsidR="0096393E" w:rsidRPr="00A053D7">
        <w:rPr>
          <w:rFonts w:ascii="Arial" w:hAnsi="Arial" w:cs="Arial"/>
          <w:sz w:val="22"/>
          <w:szCs w:val="22"/>
        </w:rPr>
        <w:t xml:space="preserve">), </w:t>
      </w:r>
      <w:r w:rsidR="0096393E">
        <w:rPr>
          <w:rFonts w:ascii="Arial" w:hAnsi="Arial" w:cs="Arial"/>
          <w:sz w:val="22"/>
          <w:szCs w:val="22"/>
        </w:rPr>
        <w:t xml:space="preserve">iespēju robežās - </w:t>
      </w:r>
      <w:r w:rsidR="0096393E" w:rsidRPr="00C21AB6">
        <w:rPr>
          <w:rFonts w:ascii="Arial" w:hAnsi="Arial" w:cs="Arial"/>
          <w:sz w:val="22"/>
          <w:szCs w:val="22"/>
        </w:rPr>
        <w:t>nacionālajos, reģionālajos un interneta plašsaziņas līdzekļos</w:t>
      </w:r>
      <w:r w:rsidR="0096393E" w:rsidRPr="00A053D7">
        <w:rPr>
          <w:rFonts w:ascii="Arial" w:hAnsi="Arial" w:cs="Arial"/>
          <w:sz w:val="22"/>
          <w:szCs w:val="22"/>
        </w:rPr>
        <w:t xml:space="preserve">, kā arī </w:t>
      </w:r>
      <w:r w:rsidR="0096393E">
        <w:rPr>
          <w:rFonts w:ascii="Arial" w:hAnsi="Arial" w:cs="Arial"/>
          <w:sz w:val="22"/>
          <w:szCs w:val="22"/>
        </w:rPr>
        <w:t>inspekcijas resursos sociālajos tīklos.</w:t>
      </w:r>
      <w:r w:rsidR="0096393E" w:rsidRPr="00A053D7">
        <w:rPr>
          <w:rFonts w:ascii="Arial" w:hAnsi="Arial" w:cs="Arial"/>
          <w:sz w:val="22"/>
          <w:szCs w:val="22"/>
        </w:rPr>
        <w:t xml:space="preserve"> Vienlaikus informāciju par konkursiem sniedz valsts bērn</w:t>
      </w:r>
      <w:r w:rsidR="0096393E">
        <w:rPr>
          <w:rFonts w:ascii="Arial" w:hAnsi="Arial" w:cs="Arial"/>
          <w:sz w:val="22"/>
          <w:szCs w:val="22"/>
        </w:rPr>
        <w:t>u</w:t>
      </w:r>
      <w:r w:rsidR="0096393E" w:rsidRPr="00A053D7">
        <w:rPr>
          <w:rFonts w:ascii="Arial" w:hAnsi="Arial" w:cs="Arial"/>
          <w:sz w:val="22"/>
          <w:szCs w:val="22"/>
        </w:rPr>
        <w:t xml:space="preserve"> tiesību aizsardzības inspektori.</w:t>
      </w:r>
    </w:p>
    <w:sectPr w:rsidR="005B778C" w:rsidRPr="00C521D1" w:rsidSect="00577C60">
      <w:headerReference w:type="default" r:id="rId8"/>
      <w:footerReference w:type="even" r:id="rId9"/>
      <w:footerReference w:type="default" r:id="rId10"/>
      <w:pgSz w:w="11906" w:h="16838"/>
      <w:pgMar w:top="1079" w:right="1466" w:bottom="993" w:left="1620" w:header="708" w:footer="391" w:gutter="0"/>
      <w:pgNumType w:fmt="numberInDash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1708" w:rsidRDefault="003E1708">
      <w:r>
        <w:separator/>
      </w:r>
    </w:p>
  </w:endnote>
  <w:endnote w:type="continuationSeparator" w:id="0">
    <w:p w:rsidR="003E1708" w:rsidRDefault="003E17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4BD9" w:rsidRDefault="000B2DBC" w:rsidP="00504B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04BD9" w:rsidRDefault="003E170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4BD9" w:rsidRDefault="000B2DBC" w:rsidP="00504B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E5005">
      <w:rPr>
        <w:rStyle w:val="PageNumber"/>
        <w:noProof/>
      </w:rPr>
      <w:t>- 2 -</w:t>
    </w:r>
    <w:r>
      <w:rPr>
        <w:rStyle w:val="PageNumber"/>
      </w:rPr>
      <w:fldChar w:fldCharType="end"/>
    </w:r>
  </w:p>
  <w:p w:rsidR="00504BD9" w:rsidRDefault="003E170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1708" w:rsidRDefault="003E1708">
      <w:r>
        <w:separator/>
      </w:r>
    </w:p>
  </w:footnote>
  <w:footnote w:type="continuationSeparator" w:id="0">
    <w:p w:rsidR="003E1708" w:rsidRDefault="003E17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40987175"/>
      <w:docPartObj>
        <w:docPartGallery w:val="Page Numbers (Top of Page)"/>
        <w:docPartUnique/>
      </w:docPartObj>
    </w:sdtPr>
    <w:sdtEndPr>
      <w:rPr>
        <w:noProof/>
      </w:rPr>
    </w:sdtEndPr>
    <w:sdtContent>
      <w:p w:rsidR="00DD585C" w:rsidRDefault="000B2DBC">
        <w:pPr>
          <w:pStyle w:val="Header"/>
          <w:jc w:val="center"/>
        </w:pPr>
        <w:r>
          <w:t>2</w:t>
        </w:r>
      </w:p>
    </w:sdtContent>
  </w:sdt>
  <w:p w:rsidR="00DD585C" w:rsidRDefault="003E170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4BAD"/>
    <w:rsid w:val="000431B9"/>
    <w:rsid w:val="000716F5"/>
    <w:rsid w:val="000B2DBC"/>
    <w:rsid w:val="000F706F"/>
    <w:rsid w:val="003E1708"/>
    <w:rsid w:val="00456E13"/>
    <w:rsid w:val="00520239"/>
    <w:rsid w:val="00564BAD"/>
    <w:rsid w:val="005B6DCA"/>
    <w:rsid w:val="005B778C"/>
    <w:rsid w:val="006749BE"/>
    <w:rsid w:val="00757DF3"/>
    <w:rsid w:val="008A44EB"/>
    <w:rsid w:val="008E283F"/>
    <w:rsid w:val="0096393E"/>
    <w:rsid w:val="00973366"/>
    <w:rsid w:val="00A95B58"/>
    <w:rsid w:val="00BD7EA0"/>
    <w:rsid w:val="00C521D1"/>
    <w:rsid w:val="00CC5DF8"/>
    <w:rsid w:val="00DE5005"/>
    <w:rsid w:val="00E57D85"/>
    <w:rsid w:val="00EA6097"/>
    <w:rsid w:val="00FD5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tilde-lv/tildestengine" w:name="veidnes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FEC59B-006D-4DDF-B127-93F39A105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4B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564BA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564BAD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64BAD"/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Footer">
    <w:name w:val="footer"/>
    <w:basedOn w:val="Normal"/>
    <w:link w:val="FooterChar"/>
    <w:rsid w:val="00564BAD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564BAD"/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PageNumber">
    <w:name w:val="page number"/>
    <w:basedOn w:val="DefaultParagraphFont"/>
    <w:rsid w:val="00564B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bti.gov.lv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aivo.trams@bti.gov.lv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1987</Words>
  <Characters>1134</Characters>
  <Application>Microsoft Office Word</Application>
  <DocSecurity>0</DocSecurity>
  <Lines>9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Taivo Trams</dc:creator>
  <cp:keywords/>
  <dc:description/>
  <cp:lastModifiedBy>Taivo Trams</cp:lastModifiedBy>
  <cp:revision>19</cp:revision>
  <dcterms:created xsi:type="dcterms:W3CDTF">2018-10-18T09:18:00Z</dcterms:created>
  <dcterms:modified xsi:type="dcterms:W3CDTF">2018-10-19T08:21:00Z</dcterms:modified>
</cp:coreProperties>
</file>